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DE8" w:rsidRDefault="008B1DE8" w:rsidP="008B1DE8">
      <w:pPr>
        <w:jc w:val="center"/>
      </w:pPr>
      <w:r w:rsidRPr="006019EC">
        <w:t xml:space="preserve">Государственное казенное </w:t>
      </w:r>
      <w:r>
        <w:t>обще</w:t>
      </w:r>
      <w:r w:rsidRPr="006019EC">
        <w:t xml:space="preserve">образовательное учреждение для детей-сирот и детей, </w:t>
      </w:r>
    </w:p>
    <w:p w:rsidR="008B1DE8" w:rsidRPr="006019EC" w:rsidRDefault="008B1DE8" w:rsidP="008B1DE8">
      <w:pPr>
        <w:jc w:val="center"/>
      </w:pPr>
      <w:r w:rsidRPr="006019EC">
        <w:t xml:space="preserve">оставшихся без попечения родителей, обучающихся по адаптированным образовательным программам </w:t>
      </w:r>
    </w:p>
    <w:p w:rsidR="008B1DE8" w:rsidRPr="006019EC" w:rsidRDefault="008B1DE8" w:rsidP="008B1DE8">
      <w:pPr>
        <w:jc w:val="center"/>
        <w:rPr>
          <w:bCs/>
          <w:sz w:val="28"/>
          <w:szCs w:val="28"/>
        </w:rPr>
      </w:pPr>
      <w:r w:rsidRPr="006019EC">
        <w:rPr>
          <w:sz w:val="28"/>
          <w:szCs w:val="28"/>
        </w:rPr>
        <w:t>«Магаданская областная школа-интернат»</w:t>
      </w:r>
    </w:p>
    <w:p w:rsidR="008B1DE8" w:rsidRDefault="008B1DE8" w:rsidP="008B1DE8">
      <w:pPr>
        <w:pBdr>
          <w:top w:val="single" w:sz="4" w:space="0" w:color="auto"/>
        </w:pBdr>
        <w:jc w:val="center"/>
        <w:rPr>
          <w:bCs/>
        </w:rPr>
      </w:pPr>
      <w:r w:rsidRPr="006019EC">
        <w:rPr>
          <w:bCs/>
        </w:rPr>
        <w:t>685918  Магадан,  Сокол,  ул. Гагарина, дом № 19   (факс)  603672, тел. 603596,  603743</w:t>
      </w:r>
      <w:r>
        <w:rPr>
          <w:bCs/>
        </w:rPr>
        <w:t xml:space="preserve">; </w:t>
      </w:r>
      <w:r>
        <w:rPr>
          <w:bCs/>
          <w:sz w:val="18"/>
          <w:lang w:val="en-US"/>
        </w:rPr>
        <w:t>e</w:t>
      </w:r>
      <w:r>
        <w:rPr>
          <w:bCs/>
          <w:sz w:val="18"/>
        </w:rPr>
        <w:t>-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 xml:space="preserve">: </w:t>
      </w:r>
      <w:r>
        <w:rPr>
          <w:bCs/>
          <w:sz w:val="18"/>
          <w:lang w:val="en-US"/>
        </w:rPr>
        <w:t>skolasokolin</w:t>
      </w:r>
      <w:r>
        <w:rPr>
          <w:bCs/>
          <w:sz w:val="18"/>
        </w:rPr>
        <w:t>@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>.</w:t>
      </w:r>
      <w:r>
        <w:rPr>
          <w:bCs/>
          <w:sz w:val="18"/>
          <w:lang w:val="en-US"/>
        </w:rPr>
        <w:t>ru</w:t>
      </w:r>
    </w:p>
    <w:p w:rsidR="008B1DE8" w:rsidRPr="006019EC" w:rsidRDefault="008B1DE8" w:rsidP="008B1DE8">
      <w:pPr>
        <w:overflowPunct w:val="0"/>
        <w:jc w:val="center"/>
        <w:rPr>
          <w:bCs/>
        </w:rPr>
      </w:pPr>
      <w:r w:rsidRPr="006019EC">
        <w:rPr>
          <w:bCs/>
        </w:rPr>
        <w:t>Р/счет № 40201810200000100005   БИК 04442001  ИНН 4900004164  КПП 490901001</w:t>
      </w:r>
    </w:p>
    <w:p w:rsidR="008B1DE8" w:rsidRDefault="008B1DE8" w:rsidP="008B1DE8">
      <w:pPr>
        <w:pStyle w:val="a3"/>
      </w:pPr>
    </w:p>
    <w:p w:rsidR="008B1DE8" w:rsidRPr="00B77659" w:rsidRDefault="008B1DE8" w:rsidP="008B1DE8"/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8B1DE8" w:rsidRPr="00B77659" w:rsidTr="00B10855">
        <w:trPr>
          <w:trHeight w:val="1607"/>
        </w:trPr>
        <w:tc>
          <w:tcPr>
            <w:tcW w:w="3085" w:type="dxa"/>
          </w:tcPr>
          <w:p w:rsidR="008B1DE8" w:rsidRPr="00B77659" w:rsidRDefault="008B1DE8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  <w:p w:rsidR="008B1DE8" w:rsidRPr="00B77659" w:rsidRDefault="008B1DE8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  <w:r w:rsidRPr="002D2A70">
              <w:t>СОГЛАСОВАНО</w:t>
            </w: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  <w:r w:rsidRPr="002D2A70">
              <w:t xml:space="preserve">Протокол </w:t>
            </w: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2D2A70">
              <w:rPr>
                <w:b/>
                <w:i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  <w:jc w:val="both"/>
            </w:pPr>
            <w:r w:rsidRPr="002D2A70">
              <w:t>УТВЕРЖДЕНО</w:t>
            </w: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  <w:jc w:val="both"/>
            </w:pP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  <w:jc w:val="both"/>
            </w:pP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  <w:jc w:val="both"/>
            </w:pPr>
            <w:r w:rsidRPr="002D2A70">
              <w:t xml:space="preserve">Приказ директора </w:t>
            </w: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  <w:jc w:val="both"/>
            </w:pPr>
          </w:p>
          <w:p w:rsidR="008B1DE8" w:rsidRPr="002D2A70" w:rsidRDefault="008B1DE8" w:rsidP="00B10855">
            <w:pPr>
              <w:tabs>
                <w:tab w:val="left" w:pos="5280"/>
              </w:tabs>
              <w:suppressAutoHyphens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2A70">
              <w:t xml:space="preserve">№ </w:t>
            </w:r>
            <w:r w:rsidRPr="002D2A70">
              <w:rPr>
                <w:b/>
                <w:i/>
                <w:u w:val="single"/>
              </w:rPr>
              <w:t>4</w:t>
            </w:r>
          </w:p>
        </w:tc>
      </w:tr>
      <w:tr w:rsidR="008B1DE8" w:rsidRPr="00B77659" w:rsidTr="00B10855">
        <w:trPr>
          <w:trHeight w:val="283"/>
        </w:trPr>
        <w:tc>
          <w:tcPr>
            <w:tcW w:w="3085" w:type="dxa"/>
          </w:tcPr>
          <w:p w:rsidR="008B1DE8" w:rsidRPr="00B77659" w:rsidRDefault="008B1DE8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  <w:r w:rsidRPr="002D2A70">
              <w:t xml:space="preserve">от « </w:t>
            </w:r>
            <w:r w:rsidRPr="002D2A70">
              <w:rPr>
                <w:b/>
                <w:i/>
                <w:u w:val="single"/>
              </w:rPr>
              <w:t>27</w:t>
            </w:r>
            <w:r w:rsidRPr="002D2A70">
              <w:t xml:space="preserve"> </w:t>
            </w:r>
            <w:r w:rsidRPr="002D2A70">
              <w:rPr>
                <w:i/>
              </w:rPr>
              <w:t xml:space="preserve">» </w:t>
            </w:r>
            <w:r w:rsidRPr="002D2A70">
              <w:t xml:space="preserve"> </w:t>
            </w:r>
            <w:r w:rsidRPr="002D2A70">
              <w:rPr>
                <w:b/>
                <w:i/>
                <w:u w:val="single"/>
              </w:rPr>
              <w:t>января</w:t>
            </w:r>
            <w:r w:rsidRPr="002D2A70">
              <w:t xml:space="preserve"> 20</w:t>
            </w:r>
            <w:r w:rsidRPr="002D2A70">
              <w:rPr>
                <w:b/>
                <w:i/>
                <w:u w:val="single"/>
              </w:rPr>
              <w:t>21</w:t>
            </w:r>
            <w:r w:rsidRPr="002D2A70">
              <w:t xml:space="preserve">  года </w:t>
            </w:r>
          </w:p>
        </w:tc>
        <w:tc>
          <w:tcPr>
            <w:tcW w:w="3631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  <w:r w:rsidRPr="002D2A70">
              <w:t xml:space="preserve">от « </w:t>
            </w:r>
            <w:r w:rsidRPr="002D2A70">
              <w:rPr>
                <w:b/>
                <w:i/>
                <w:u w:val="single"/>
              </w:rPr>
              <w:t>28</w:t>
            </w:r>
            <w:r w:rsidRPr="002D2A70">
              <w:t xml:space="preserve"> </w:t>
            </w:r>
            <w:r w:rsidRPr="002D2A70">
              <w:rPr>
                <w:i/>
              </w:rPr>
              <w:t xml:space="preserve">» </w:t>
            </w:r>
            <w:r w:rsidRPr="002D2A70">
              <w:t xml:space="preserve"> </w:t>
            </w:r>
            <w:r w:rsidRPr="002D2A70">
              <w:rPr>
                <w:b/>
                <w:i/>
                <w:u w:val="single"/>
              </w:rPr>
              <w:t>января</w:t>
            </w:r>
            <w:r w:rsidRPr="002D2A70">
              <w:t xml:space="preserve"> 20</w:t>
            </w:r>
            <w:r w:rsidRPr="002D2A70">
              <w:rPr>
                <w:b/>
                <w:i/>
                <w:u w:val="single"/>
              </w:rPr>
              <w:t>21</w:t>
            </w:r>
            <w:r w:rsidRPr="002D2A70">
              <w:t xml:space="preserve">  года </w:t>
            </w:r>
          </w:p>
        </w:tc>
      </w:tr>
      <w:tr w:rsidR="008B1DE8" w:rsidRPr="00B77659" w:rsidTr="00B10855">
        <w:tc>
          <w:tcPr>
            <w:tcW w:w="3085" w:type="dxa"/>
          </w:tcPr>
          <w:p w:rsidR="008B1DE8" w:rsidRPr="00B77659" w:rsidRDefault="008B1DE8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</w:p>
        </w:tc>
      </w:tr>
      <w:tr w:rsidR="008B1DE8" w:rsidRPr="00B77659" w:rsidTr="00B10855">
        <w:tc>
          <w:tcPr>
            <w:tcW w:w="3085" w:type="dxa"/>
          </w:tcPr>
          <w:p w:rsidR="008B1DE8" w:rsidRPr="00B77659" w:rsidRDefault="008B1DE8" w:rsidP="00B10855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8B1DE8" w:rsidRPr="002D2A70" w:rsidRDefault="008B1DE8" w:rsidP="00B10855">
            <w:pPr>
              <w:tabs>
                <w:tab w:val="left" w:pos="5280"/>
              </w:tabs>
              <w:suppressAutoHyphens/>
            </w:pPr>
            <w:r w:rsidRPr="002D2A70">
              <w:t>_________________________</w:t>
            </w:r>
          </w:p>
        </w:tc>
      </w:tr>
    </w:tbl>
    <w:p w:rsidR="008B1DE8" w:rsidRPr="00B77659" w:rsidRDefault="008B1DE8" w:rsidP="008B1DE8">
      <w:pPr>
        <w:rPr>
          <w:b/>
          <w:color w:val="FF0000"/>
          <w:sz w:val="24"/>
          <w:szCs w:val="24"/>
        </w:rPr>
      </w:pPr>
    </w:p>
    <w:p w:rsidR="008B1DE8" w:rsidRDefault="008B1DE8" w:rsidP="008B1DE8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3F3DE6" w:rsidRPr="002839AB" w:rsidRDefault="003F3DE6" w:rsidP="00B21277">
      <w:pPr>
        <w:rPr>
          <w:b/>
          <w:color w:val="FF0000"/>
          <w:sz w:val="24"/>
          <w:szCs w:val="24"/>
        </w:rPr>
      </w:pPr>
    </w:p>
    <w:p w:rsidR="00C30F79" w:rsidRPr="002839AB" w:rsidRDefault="00C30F79" w:rsidP="00B21277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C70E11" w:rsidRPr="002839AB" w:rsidRDefault="00C70E11" w:rsidP="00B21277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F06233" w:rsidRPr="002839AB" w:rsidRDefault="00C30F79" w:rsidP="00B21277">
      <w:pPr>
        <w:jc w:val="center"/>
        <w:rPr>
          <w:b/>
          <w:sz w:val="32"/>
          <w:szCs w:val="32"/>
        </w:rPr>
      </w:pPr>
      <w:r w:rsidRPr="002839AB">
        <w:rPr>
          <w:b/>
          <w:sz w:val="32"/>
          <w:szCs w:val="32"/>
        </w:rPr>
        <w:t>ПОЛОЖЕНИЕ</w:t>
      </w:r>
      <w:r w:rsidR="00E851D9" w:rsidRPr="002839AB">
        <w:rPr>
          <w:b/>
          <w:sz w:val="32"/>
          <w:szCs w:val="32"/>
        </w:rPr>
        <w:t xml:space="preserve"> </w:t>
      </w:r>
    </w:p>
    <w:p w:rsidR="008657C3" w:rsidRPr="002839AB" w:rsidRDefault="002839AB" w:rsidP="00B21277">
      <w:pPr>
        <w:jc w:val="center"/>
        <w:rPr>
          <w:b/>
          <w:sz w:val="32"/>
          <w:szCs w:val="32"/>
        </w:rPr>
      </w:pPr>
      <w:r w:rsidRPr="002839AB">
        <w:rPr>
          <w:b/>
          <w:sz w:val="32"/>
          <w:szCs w:val="32"/>
        </w:rPr>
        <w:t>О РАБОТЕ ПЕДАГОГОВ НАД ТЕМАМИ САМООБРАЗОВАНИЯ</w:t>
      </w:r>
    </w:p>
    <w:p w:rsidR="00C5644D" w:rsidRPr="002839AB" w:rsidRDefault="00A00C3D" w:rsidP="00B21277">
      <w:pPr>
        <w:spacing w:before="120"/>
        <w:jc w:val="center"/>
        <w:rPr>
          <w:sz w:val="28"/>
          <w:szCs w:val="28"/>
        </w:rPr>
      </w:pPr>
      <w:r w:rsidRPr="002839AB">
        <w:rPr>
          <w:sz w:val="28"/>
          <w:szCs w:val="28"/>
        </w:rPr>
        <w:t xml:space="preserve">в </w:t>
      </w:r>
      <w:r w:rsidR="008408DC" w:rsidRPr="002839AB">
        <w:rPr>
          <w:sz w:val="28"/>
          <w:szCs w:val="28"/>
        </w:rPr>
        <w:t xml:space="preserve">ГКОУ для детей-сирот и детей, оставшихся без попечения родителей, </w:t>
      </w:r>
    </w:p>
    <w:p w:rsidR="008408DC" w:rsidRPr="002839AB" w:rsidRDefault="008408DC" w:rsidP="00B21277">
      <w:pPr>
        <w:jc w:val="center"/>
        <w:rPr>
          <w:sz w:val="28"/>
          <w:szCs w:val="28"/>
        </w:rPr>
      </w:pPr>
      <w:r w:rsidRPr="002839AB">
        <w:rPr>
          <w:sz w:val="28"/>
          <w:szCs w:val="28"/>
        </w:rPr>
        <w:t xml:space="preserve">обучающихся по адаптированным образовательным программам </w:t>
      </w:r>
    </w:p>
    <w:p w:rsidR="008408DC" w:rsidRPr="002839AB" w:rsidRDefault="008408DC" w:rsidP="00B21277">
      <w:pPr>
        <w:jc w:val="center"/>
        <w:rPr>
          <w:sz w:val="28"/>
          <w:szCs w:val="28"/>
        </w:rPr>
      </w:pPr>
      <w:r w:rsidRPr="002839AB">
        <w:rPr>
          <w:sz w:val="28"/>
          <w:szCs w:val="28"/>
        </w:rPr>
        <w:t>«Магаданская областная школа-интернат»</w:t>
      </w:r>
    </w:p>
    <w:p w:rsidR="00C30F79" w:rsidRDefault="00C30F79" w:rsidP="00B21277">
      <w:pPr>
        <w:jc w:val="center"/>
        <w:rPr>
          <w:b/>
          <w:color w:val="FF0000"/>
          <w:sz w:val="32"/>
          <w:szCs w:val="32"/>
        </w:rPr>
      </w:pPr>
    </w:p>
    <w:p w:rsidR="005E2564" w:rsidRPr="002839AB" w:rsidRDefault="005E2564" w:rsidP="00B21277">
      <w:pPr>
        <w:jc w:val="center"/>
        <w:rPr>
          <w:b/>
          <w:color w:val="FF0000"/>
          <w:sz w:val="32"/>
          <w:szCs w:val="32"/>
        </w:rPr>
      </w:pPr>
    </w:p>
    <w:p w:rsidR="009D23A0" w:rsidRPr="002839AB" w:rsidRDefault="009D23A0" w:rsidP="0079777D">
      <w:pPr>
        <w:pStyle w:val="a8"/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2839AB">
        <w:rPr>
          <w:b/>
          <w:bCs/>
          <w:sz w:val="28"/>
          <w:szCs w:val="28"/>
        </w:rPr>
        <w:t>Общие положения.</w:t>
      </w:r>
    </w:p>
    <w:p w:rsidR="009D23A0" w:rsidRPr="002839AB" w:rsidRDefault="009D23A0" w:rsidP="0079777D">
      <w:pPr>
        <w:pStyle w:val="a8"/>
        <w:widowControl/>
        <w:numPr>
          <w:ilvl w:val="1"/>
          <w:numId w:val="6"/>
        </w:numPr>
        <w:shd w:val="clear" w:color="auto" w:fill="FFFFFF"/>
        <w:autoSpaceDE/>
        <w:autoSpaceDN/>
        <w:adjustRightInd/>
        <w:ind w:left="567" w:hanging="567"/>
        <w:contextualSpacing w:val="0"/>
        <w:jc w:val="both"/>
        <w:rPr>
          <w:sz w:val="28"/>
          <w:szCs w:val="28"/>
        </w:rPr>
      </w:pPr>
      <w:r w:rsidRPr="002839AB">
        <w:rPr>
          <w:bCs/>
          <w:sz w:val="28"/>
          <w:szCs w:val="28"/>
        </w:rPr>
        <w:t>Н</w:t>
      </w:r>
      <w:r w:rsidRPr="002839AB">
        <w:rPr>
          <w:sz w:val="28"/>
          <w:szCs w:val="28"/>
        </w:rPr>
        <w:t xml:space="preserve">астоящее Положение разработано на основе: </w:t>
      </w:r>
    </w:p>
    <w:p w:rsidR="009D23A0" w:rsidRPr="002839AB" w:rsidRDefault="009D23A0" w:rsidP="0079777D">
      <w:pPr>
        <w:pStyle w:val="a8"/>
        <w:numPr>
          <w:ilvl w:val="0"/>
          <w:numId w:val="7"/>
        </w:numPr>
        <w:shd w:val="clear" w:color="auto" w:fill="FFFFFF"/>
        <w:contextualSpacing w:val="0"/>
        <w:jc w:val="both"/>
        <w:rPr>
          <w:sz w:val="28"/>
          <w:szCs w:val="28"/>
        </w:rPr>
      </w:pPr>
      <w:r w:rsidRPr="002839AB">
        <w:rPr>
          <w:spacing w:val="-1"/>
          <w:sz w:val="28"/>
          <w:szCs w:val="28"/>
        </w:rPr>
        <w:t>ФЗ от 29.12.201</w:t>
      </w:r>
      <w:r w:rsidR="00375E44" w:rsidRPr="002839AB">
        <w:rPr>
          <w:spacing w:val="-1"/>
          <w:sz w:val="28"/>
          <w:szCs w:val="28"/>
        </w:rPr>
        <w:t>2</w:t>
      </w:r>
      <w:r w:rsidRPr="002839AB">
        <w:rPr>
          <w:spacing w:val="-1"/>
          <w:sz w:val="28"/>
          <w:szCs w:val="28"/>
        </w:rPr>
        <w:t xml:space="preserve"> г. № 273-ФЗ «Об образовании в Российской Федерации»</w:t>
      </w:r>
      <w:r w:rsidRPr="002839AB">
        <w:rPr>
          <w:sz w:val="28"/>
          <w:szCs w:val="28"/>
        </w:rPr>
        <w:t>;</w:t>
      </w:r>
    </w:p>
    <w:p w:rsidR="009D23A0" w:rsidRPr="002839AB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2839AB">
        <w:rPr>
          <w:spacing w:val="1"/>
          <w:sz w:val="28"/>
          <w:szCs w:val="28"/>
        </w:rPr>
        <w:t xml:space="preserve">Устава </w:t>
      </w:r>
      <w:r w:rsidRPr="002839AB">
        <w:rPr>
          <w:sz w:val="28"/>
          <w:szCs w:val="28"/>
        </w:rPr>
        <w:t xml:space="preserve"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– </w:t>
      </w:r>
      <w:r w:rsidR="005E2564">
        <w:rPr>
          <w:sz w:val="28"/>
          <w:szCs w:val="28"/>
        </w:rPr>
        <w:t>У</w:t>
      </w:r>
      <w:r w:rsidRPr="002839AB">
        <w:rPr>
          <w:sz w:val="28"/>
          <w:szCs w:val="28"/>
        </w:rPr>
        <w:t>чреждение / ГКОУ «МОШИ»)</w:t>
      </w:r>
      <w:r w:rsidRPr="002839AB">
        <w:rPr>
          <w:spacing w:val="1"/>
          <w:sz w:val="28"/>
          <w:szCs w:val="28"/>
        </w:rPr>
        <w:t>;</w:t>
      </w:r>
    </w:p>
    <w:p w:rsidR="002839AB" w:rsidRPr="002839AB" w:rsidRDefault="002839AB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2839AB">
        <w:rPr>
          <w:sz w:val="28"/>
          <w:szCs w:val="28"/>
        </w:rPr>
        <w:t>Локального акта «Положение о методическом объединении педагогов»;</w:t>
      </w:r>
    </w:p>
    <w:p w:rsidR="009D23A0" w:rsidRPr="002839AB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2839AB">
        <w:rPr>
          <w:sz w:val="28"/>
          <w:szCs w:val="28"/>
        </w:rPr>
        <w:t>других нормативно-правовых документов.</w:t>
      </w:r>
    </w:p>
    <w:p w:rsidR="009D23A0" w:rsidRPr="002839AB" w:rsidRDefault="002839AB" w:rsidP="0079777D">
      <w:pPr>
        <w:pStyle w:val="a8"/>
        <w:numPr>
          <w:ilvl w:val="1"/>
          <w:numId w:val="6"/>
        </w:numPr>
        <w:shd w:val="clear" w:color="auto" w:fill="FFFFFF"/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2839AB">
        <w:rPr>
          <w:sz w:val="28"/>
          <w:szCs w:val="28"/>
        </w:rPr>
        <w:t>Настоящее  положение регулирует работу педагогов ГКОУ «МОШИ» над темами самообразования, которая является одной из основных форм повышения квалификации</w:t>
      </w:r>
      <w:r w:rsidR="009D23A0" w:rsidRPr="002839AB">
        <w:rPr>
          <w:sz w:val="28"/>
          <w:szCs w:val="28"/>
        </w:rPr>
        <w:t>.</w:t>
      </w:r>
    </w:p>
    <w:p w:rsidR="002839AB" w:rsidRPr="002839AB" w:rsidRDefault="002839AB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2839AB">
        <w:rPr>
          <w:sz w:val="28"/>
          <w:szCs w:val="28"/>
        </w:rPr>
        <w:t>Работа педагогов над темами самообразования является обязательной.</w:t>
      </w:r>
    </w:p>
    <w:p w:rsidR="002839AB" w:rsidRPr="001F7DF5" w:rsidRDefault="002839AB" w:rsidP="005E2564">
      <w:pPr>
        <w:pStyle w:val="a8"/>
        <w:numPr>
          <w:ilvl w:val="1"/>
          <w:numId w:val="6"/>
        </w:numPr>
        <w:shd w:val="clear" w:color="auto" w:fill="FFFFFF"/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2839AB">
        <w:rPr>
          <w:sz w:val="28"/>
          <w:szCs w:val="28"/>
        </w:rPr>
        <w:t xml:space="preserve">При совмещении педагогом двух и </w:t>
      </w:r>
      <w:r w:rsidRPr="001F7DF5">
        <w:rPr>
          <w:sz w:val="28"/>
          <w:szCs w:val="28"/>
        </w:rPr>
        <w:t xml:space="preserve">более должностей тема </w:t>
      </w:r>
      <w:r w:rsidR="001F7DF5">
        <w:rPr>
          <w:sz w:val="28"/>
          <w:szCs w:val="28"/>
        </w:rPr>
        <w:t>самообразования определяется по</w:t>
      </w:r>
      <w:r w:rsidRPr="001F7DF5">
        <w:rPr>
          <w:sz w:val="28"/>
          <w:szCs w:val="28"/>
        </w:rPr>
        <w:t xml:space="preserve"> одной из должностей на усмотрение педагога.</w:t>
      </w:r>
    </w:p>
    <w:p w:rsidR="00A145C8" w:rsidRPr="002839AB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color w:val="FF0000"/>
          <w:sz w:val="28"/>
          <w:szCs w:val="28"/>
        </w:rPr>
      </w:pPr>
    </w:p>
    <w:p w:rsidR="00A00C3D" w:rsidRPr="005E2564" w:rsidRDefault="005E2564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b/>
          <w:sz w:val="28"/>
          <w:szCs w:val="28"/>
        </w:rPr>
      </w:pPr>
      <w:r w:rsidRPr="005E2564">
        <w:rPr>
          <w:b/>
          <w:sz w:val="28"/>
          <w:szCs w:val="28"/>
        </w:rPr>
        <w:t>Цель и задачи работы над темами самообразования</w:t>
      </w:r>
      <w:r w:rsidR="00A00C3D" w:rsidRPr="005E2564">
        <w:rPr>
          <w:b/>
          <w:sz w:val="28"/>
          <w:szCs w:val="28"/>
        </w:rPr>
        <w:t>.</w:t>
      </w:r>
    </w:p>
    <w:p w:rsidR="00A00C3D" w:rsidRPr="005E2564" w:rsidRDefault="005E2564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5E2564">
        <w:rPr>
          <w:sz w:val="28"/>
          <w:szCs w:val="28"/>
        </w:rPr>
        <w:t xml:space="preserve">Целью работы над темами самообразования является систематическое повышение </w:t>
      </w:r>
      <w:r w:rsidRPr="005E2564">
        <w:rPr>
          <w:sz w:val="28"/>
          <w:szCs w:val="28"/>
        </w:rPr>
        <w:lastRenderedPageBreak/>
        <w:t>педагогами своего профессионального уровня</w:t>
      </w:r>
      <w:r w:rsidR="009D23A0" w:rsidRPr="005E2564">
        <w:rPr>
          <w:sz w:val="28"/>
          <w:szCs w:val="28"/>
        </w:rPr>
        <w:t>.</w:t>
      </w:r>
    </w:p>
    <w:p w:rsidR="009D23A0" w:rsidRPr="005E2564" w:rsidRDefault="009D23A0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b/>
          <w:sz w:val="28"/>
          <w:szCs w:val="28"/>
        </w:rPr>
      </w:pPr>
      <w:r w:rsidRPr="005E2564">
        <w:rPr>
          <w:sz w:val="28"/>
          <w:szCs w:val="28"/>
        </w:rPr>
        <w:t>Задачи:</w:t>
      </w:r>
    </w:p>
    <w:p w:rsidR="009D23A0" w:rsidRDefault="005E2564" w:rsidP="0079777D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 w:rsidRPr="005E2564">
        <w:rPr>
          <w:sz w:val="28"/>
          <w:szCs w:val="28"/>
        </w:rPr>
        <w:t>совершенствование теоретических знаний</w:t>
      </w:r>
      <w:r w:rsidR="009D23A0" w:rsidRPr="005E2564">
        <w:rPr>
          <w:sz w:val="28"/>
          <w:szCs w:val="28"/>
        </w:rPr>
        <w:t>;</w:t>
      </w:r>
    </w:p>
    <w:p w:rsidR="005E2564" w:rsidRDefault="005E2564" w:rsidP="0079777D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новыми формами, методами и приемами обучения и воспитания школьников;</w:t>
      </w:r>
    </w:p>
    <w:p w:rsidR="005E2564" w:rsidRDefault="005E2564" w:rsidP="0079777D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изучение и внедрение в практику передового педагогического опыта, новейших достижений педагогической, психологической и других наук, новых педагогических технологий;</w:t>
      </w:r>
    </w:p>
    <w:p w:rsidR="009D23A0" w:rsidRPr="005E2564" w:rsidRDefault="005E2564" w:rsidP="005E2564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в Учреждении инновационных процессов.</w:t>
      </w:r>
    </w:p>
    <w:p w:rsidR="00A145C8" w:rsidRPr="002839AB" w:rsidRDefault="00A145C8" w:rsidP="00A145C8">
      <w:pPr>
        <w:pStyle w:val="a8"/>
        <w:widowControl/>
        <w:shd w:val="clear" w:color="auto" w:fill="FFFFFF"/>
        <w:autoSpaceDE/>
        <w:autoSpaceDN/>
        <w:adjustRightInd/>
        <w:ind w:left="851"/>
        <w:contextualSpacing w:val="0"/>
        <w:jc w:val="both"/>
        <w:rPr>
          <w:color w:val="FF0000"/>
          <w:sz w:val="28"/>
          <w:szCs w:val="28"/>
        </w:rPr>
      </w:pPr>
    </w:p>
    <w:p w:rsidR="00B125EF" w:rsidRPr="005E2564" w:rsidRDefault="005E2564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rPr>
          <w:sz w:val="28"/>
          <w:szCs w:val="28"/>
        </w:rPr>
      </w:pPr>
      <w:r w:rsidRPr="005E2564">
        <w:rPr>
          <w:b/>
          <w:bCs/>
          <w:sz w:val="28"/>
          <w:szCs w:val="28"/>
        </w:rPr>
        <w:t>Порядок работы над темой самообразования</w:t>
      </w:r>
      <w:r w:rsidR="00B125EF" w:rsidRPr="005E2564">
        <w:rPr>
          <w:sz w:val="28"/>
          <w:szCs w:val="28"/>
        </w:rPr>
        <w:t>.</w:t>
      </w:r>
    </w:p>
    <w:p w:rsidR="005E2564" w:rsidRPr="005E2564" w:rsidRDefault="005E2564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5E2564">
        <w:rPr>
          <w:sz w:val="28"/>
          <w:szCs w:val="28"/>
        </w:rPr>
        <w:t>Тема самообразования определяется исходя из:</w:t>
      </w:r>
    </w:p>
    <w:p w:rsidR="00B125EF" w:rsidRDefault="005E2564" w:rsidP="005E2564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 w:rsidRPr="005E2564">
        <w:rPr>
          <w:sz w:val="28"/>
          <w:szCs w:val="28"/>
        </w:rPr>
        <w:t>методической темы Учреждения и его потребностей;</w:t>
      </w:r>
    </w:p>
    <w:p w:rsidR="005E2564" w:rsidRDefault="005E2564" w:rsidP="005E2564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затруднений педагогов;</w:t>
      </w:r>
    </w:p>
    <w:p w:rsidR="005E2564" w:rsidRPr="005E2564" w:rsidRDefault="005E2564" w:rsidP="005E2564">
      <w:pPr>
        <w:pStyle w:val="a8"/>
        <w:numPr>
          <w:ilvl w:val="2"/>
          <w:numId w:val="6"/>
        </w:numPr>
        <w:shd w:val="clear" w:color="auto" w:fill="FFFFFF"/>
        <w:spacing w:after="120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специфики их индивидуальных профессиональных интересов.</w:t>
      </w:r>
    </w:p>
    <w:p w:rsidR="00B125EF" w:rsidRPr="005E2564" w:rsidRDefault="005E2564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5E2564">
        <w:rPr>
          <w:sz w:val="28"/>
          <w:szCs w:val="28"/>
        </w:rPr>
        <w:t>Срок работы над темой самообразования определяется индивидуально и может составлять от двух до пяти лет.</w:t>
      </w:r>
    </w:p>
    <w:p w:rsidR="00B125EF" w:rsidRPr="004A0C53" w:rsidRDefault="005E2564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4A0C53">
        <w:rPr>
          <w:sz w:val="28"/>
          <w:szCs w:val="28"/>
        </w:rPr>
        <w:t xml:space="preserve">Каждый педагог составляет индивидуальный план работы над темой самообразования </w:t>
      </w:r>
      <w:r w:rsidRPr="004A0C53">
        <w:rPr>
          <w:i/>
          <w:sz w:val="28"/>
          <w:szCs w:val="28"/>
        </w:rPr>
        <w:t>(см. приложение 1)</w:t>
      </w:r>
      <w:r w:rsidR="009D23A0" w:rsidRPr="004A0C53">
        <w:rPr>
          <w:sz w:val="28"/>
          <w:szCs w:val="28"/>
        </w:rPr>
        <w:t>.</w:t>
      </w:r>
    </w:p>
    <w:p w:rsidR="00B125EF" w:rsidRDefault="004A0C53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4A0C53">
        <w:rPr>
          <w:sz w:val="28"/>
          <w:szCs w:val="28"/>
        </w:rPr>
        <w:t xml:space="preserve">По завершении работы над темой самообразования педагог представляет свой опыт </w:t>
      </w:r>
      <w:r w:rsidRPr="004A0C53">
        <w:rPr>
          <w:i/>
          <w:sz w:val="28"/>
          <w:szCs w:val="28"/>
        </w:rPr>
        <w:t>(см. приложение 2)</w:t>
      </w:r>
      <w:r w:rsidRPr="004A0C53">
        <w:rPr>
          <w:sz w:val="28"/>
          <w:szCs w:val="28"/>
        </w:rPr>
        <w:t>.</w:t>
      </w:r>
    </w:p>
    <w:p w:rsidR="004A0C53" w:rsidRDefault="004A0C53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Формы представления опыта могут быть различными:</w:t>
      </w:r>
    </w:p>
    <w:p w:rsidR="004A0C53" w:rsidRDefault="004A0C53" w:rsidP="004A0C53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выступление (отчет) на заседаниях педагогического совета, методического совета, методического объединения;</w:t>
      </w:r>
    </w:p>
    <w:p w:rsidR="004A0C53" w:rsidRDefault="004A0C53" w:rsidP="004A0C53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теоретический, методический, практический семинары;</w:t>
      </w:r>
    </w:p>
    <w:p w:rsidR="004A0C53" w:rsidRDefault="004A0C53" w:rsidP="004A0C53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практикум;</w:t>
      </w:r>
    </w:p>
    <w:p w:rsidR="004A0C53" w:rsidRDefault="004A0C53" w:rsidP="004A0C53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тренинг;</w:t>
      </w:r>
    </w:p>
    <w:p w:rsidR="004A0C53" w:rsidRDefault="004A0C53" w:rsidP="004A0C53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мастер-класс;</w:t>
      </w:r>
    </w:p>
    <w:p w:rsidR="004A0C53" w:rsidRPr="004A0C53" w:rsidRDefault="004A0C53" w:rsidP="004A0C53">
      <w:pPr>
        <w:pStyle w:val="a8"/>
        <w:numPr>
          <w:ilvl w:val="2"/>
          <w:numId w:val="6"/>
        </w:numPr>
        <w:shd w:val="clear" w:color="auto" w:fill="FFFFFF"/>
        <w:spacing w:after="120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открытый урок.</w:t>
      </w:r>
    </w:p>
    <w:p w:rsidR="00472CBB" w:rsidRPr="004A0C53" w:rsidRDefault="004A0C53" w:rsidP="004A0C53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4A0C53">
        <w:rPr>
          <w:sz w:val="28"/>
          <w:szCs w:val="28"/>
        </w:rPr>
        <w:t>Заместители директора по учебной и воспитательной работе совместно с руководителями методических объединений ведут учет тем самообразования, курируют деятельность педагогов по их реализации, консультируют, оказывают необходимую методическую помощь</w:t>
      </w:r>
      <w:r w:rsidR="00472CBB" w:rsidRPr="004A0C53">
        <w:rPr>
          <w:sz w:val="28"/>
          <w:szCs w:val="28"/>
        </w:rPr>
        <w:t>.</w:t>
      </w:r>
    </w:p>
    <w:p w:rsidR="004A0C53" w:rsidRDefault="004A0C53" w:rsidP="008C2C82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Результат работы по теме самообразования может быть представлен в форме</w:t>
      </w:r>
      <w:r w:rsidR="008C2C82">
        <w:rPr>
          <w:sz w:val="28"/>
          <w:szCs w:val="28"/>
        </w:rPr>
        <w:t>:</w:t>
      </w:r>
    </w:p>
    <w:p w:rsidR="008C2C82" w:rsidRDefault="008C2C82" w:rsidP="008C2C82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доклада;</w:t>
      </w:r>
    </w:p>
    <w:p w:rsidR="008C2C82" w:rsidRDefault="008C2C82" w:rsidP="008C2C82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реферата;</w:t>
      </w:r>
    </w:p>
    <w:p w:rsidR="008C2C82" w:rsidRDefault="008C2C82" w:rsidP="008C2C82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статьи в журнале;</w:t>
      </w:r>
    </w:p>
    <w:p w:rsidR="008C2C82" w:rsidRDefault="008C2C82" w:rsidP="008C2C82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программы;</w:t>
      </w:r>
    </w:p>
    <w:p w:rsidR="008C2C82" w:rsidRDefault="008C2C82" w:rsidP="008C2C82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дидактического материала;</w:t>
      </w:r>
    </w:p>
    <w:p w:rsidR="008C2C82" w:rsidRDefault="008C2C82" w:rsidP="008C2C82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методического пособия;</w:t>
      </w:r>
    </w:p>
    <w:p w:rsidR="008C2C82" w:rsidRDefault="008C2C82" w:rsidP="008C2C82">
      <w:pPr>
        <w:pStyle w:val="a8"/>
        <w:numPr>
          <w:ilvl w:val="2"/>
          <w:numId w:val="6"/>
        </w:numPr>
        <w:shd w:val="clear" w:color="auto" w:fill="FFFFFF"/>
        <w:spacing w:after="120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научно-методической разработки.</w:t>
      </w:r>
    </w:p>
    <w:p w:rsidR="008C2C82" w:rsidRDefault="008C2C82" w:rsidP="008C2C82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Подготовленный материал сдается в методический кабинет и является доступным для использования другими педагогами. По решению методического совета материал или определенная его часть может быть размещена на интернет-сайте Учреждения.</w:t>
      </w:r>
    </w:p>
    <w:p w:rsidR="00375E44" w:rsidRPr="008C2C82" w:rsidRDefault="008C2C82" w:rsidP="008C2C82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Наиболее значимый опыт работы педагога может быть рекомендован к обобщению и распространению на различных уровнях.</w:t>
      </w:r>
    </w:p>
    <w:p w:rsidR="00A145C8" w:rsidRPr="002839AB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color w:val="FF0000"/>
          <w:sz w:val="28"/>
          <w:szCs w:val="28"/>
        </w:rPr>
      </w:pPr>
    </w:p>
    <w:p w:rsidR="006C7AA9" w:rsidRPr="008C2C82" w:rsidRDefault="00B125EF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8C2C82">
        <w:rPr>
          <w:b/>
          <w:bCs/>
          <w:sz w:val="28"/>
          <w:szCs w:val="28"/>
        </w:rPr>
        <w:t>Порядок утверждения, внесения изменений и дополнений.</w:t>
      </w:r>
    </w:p>
    <w:p w:rsidR="006C7AA9" w:rsidRPr="008C2C82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8C2C82">
        <w:rPr>
          <w:sz w:val="28"/>
          <w:szCs w:val="28"/>
        </w:rPr>
        <w:t>Положение, изменения и дополнения в него в части, неурегулированной законодательством Российской Федерации, разрабатываются заместителем директора по учебной работе, согласовываются педагогическим советом (далее педсоветом) или совещанием при директоре отдельным протоколом и утверждаются приказом директора учреждения.</w:t>
      </w:r>
    </w:p>
    <w:p w:rsidR="006C7AA9" w:rsidRPr="008C2C82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8C2C82">
        <w:rPr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6C7AA9" w:rsidRPr="008C2C82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8C2C82">
        <w:rPr>
          <w:sz w:val="28"/>
          <w:szCs w:val="28"/>
        </w:rPr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8C2C82">
        <w:rPr>
          <w:bCs/>
          <w:sz w:val="28"/>
          <w:szCs w:val="28"/>
        </w:rPr>
        <w:t>при</w:t>
      </w:r>
      <w:r w:rsidRPr="008C2C82">
        <w:rPr>
          <w:b/>
          <w:bCs/>
          <w:sz w:val="28"/>
          <w:szCs w:val="28"/>
        </w:rPr>
        <w:t xml:space="preserve"> </w:t>
      </w:r>
      <w:r w:rsidRPr="008C2C82">
        <w:rPr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B125EF" w:rsidRPr="008C2C82" w:rsidRDefault="00B125EF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8C2C82">
        <w:rPr>
          <w:sz w:val="28"/>
          <w:szCs w:val="28"/>
        </w:rPr>
        <w:t xml:space="preserve">С настоящим Положением, дополнениями или с изменениями в нем </w:t>
      </w:r>
      <w:r w:rsidR="006C7AA9" w:rsidRPr="008C2C82">
        <w:rPr>
          <w:sz w:val="28"/>
          <w:szCs w:val="28"/>
        </w:rPr>
        <w:t>педагоги</w:t>
      </w:r>
      <w:r w:rsidRPr="008C2C82">
        <w:rPr>
          <w:sz w:val="28"/>
          <w:szCs w:val="28"/>
        </w:rPr>
        <w:t xml:space="preserve"> учреждения знакомятся на заседании педсовета</w:t>
      </w:r>
      <w:r w:rsidR="008C2C82">
        <w:rPr>
          <w:sz w:val="28"/>
          <w:szCs w:val="28"/>
        </w:rPr>
        <w:t>, методического объединения</w:t>
      </w:r>
      <w:r w:rsidRPr="008C2C82">
        <w:rPr>
          <w:sz w:val="28"/>
          <w:szCs w:val="28"/>
        </w:rPr>
        <w:t xml:space="preserve">, при </w:t>
      </w:r>
      <w:r w:rsidR="006C7AA9" w:rsidRPr="008C2C82">
        <w:rPr>
          <w:sz w:val="28"/>
          <w:szCs w:val="28"/>
        </w:rPr>
        <w:t>приеме на работу</w:t>
      </w:r>
      <w:r w:rsidRPr="008C2C82">
        <w:rPr>
          <w:sz w:val="28"/>
          <w:szCs w:val="28"/>
        </w:rPr>
        <w:t>.</w:t>
      </w:r>
    </w:p>
    <w:p w:rsidR="00B125EF" w:rsidRPr="002839AB" w:rsidRDefault="00B125EF" w:rsidP="00B125EF">
      <w:pPr>
        <w:spacing w:before="120" w:after="120"/>
        <w:jc w:val="both"/>
        <w:rPr>
          <w:color w:val="FF0000"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AF03E5" w:rsidRDefault="00AF03E5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</w:p>
    <w:p w:rsidR="006C7AA9" w:rsidRPr="008C2C82" w:rsidRDefault="006C7AA9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  <w:r w:rsidRPr="008C2C82">
        <w:rPr>
          <w:b/>
          <w:bCs/>
          <w:sz w:val="28"/>
          <w:szCs w:val="28"/>
        </w:rPr>
        <w:t>Приложение 1.</w:t>
      </w:r>
    </w:p>
    <w:p w:rsidR="009D23A0" w:rsidRPr="008C2C82" w:rsidRDefault="008C2C82" w:rsidP="00196E1B">
      <w:pPr>
        <w:shd w:val="clear" w:color="auto" w:fill="FFFFFF"/>
        <w:jc w:val="center"/>
        <w:rPr>
          <w:b/>
          <w:bCs/>
          <w:sz w:val="28"/>
          <w:szCs w:val="28"/>
        </w:rPr>
      </w:pPr>
      <w:r w:rsidRPr="00D604DF">
        <w:rPr>
          <w:b/>
          <w:bCs/>
          <w:sz w:val="28"/>
          <w:szCs w:val="28"/>
          <w:u w:val="single"/>
        </w:rPr>
        <w:t>Примерный</w:t>
      </w:r>
      <w:r w:rsidRPr="008C2C82">
        <w:rPr>
          <w:b/>
          <w:bCs/>
          <w:sz w:val="28"/>
          <w:szCs w:val="28"/>
        </w:rPr>
        <w:t xml:space="preserve"> план работы педагога над темой самообразования</w:t>
      </w:r>
      <w:r w:rsidR="006C7AA9" w:rsidRPr="008C2C82">
        <w:rPr>
          <w:b/>
          <w:bCs/>
          <w:sz w:val="28"/>
          <w:szCs w:val="28"/>
        </w:rPr>
        <w:t>.</w:t>
      </w:r>
    </w:p>
    <w:p w:rsidR="00196E1B" w:rsidRPr="002839AB" w:rsidRDefault="00196E1B" w:rsidP="00196E1B">
      <w:pPr>
        <w:shd w:val="clear" w:color="auto" w:fill="FFFFFF"/>
        <w:jc w:val="center"/>
        <w:rPr>
          <w:b/>
          <w:bCs/>
          <w:color w:val="FF0000"/>
          <w:sz w:val="28"/>
          <w:szCs w:val="28"/>
        </w:rPr>
      </w:pPr>
    </w:p>
    <w:p w:rsidR="00196E1B" w:rsidRDefault="008C2C82" w:rsidP="00AF03E5">
      <w:pPr>
        <w:pStyle w:val="a8"/>
        <w:numPr>
          <w:ilvl w:val="0"/>
          <w:numId w:val="15"/>
        </w:numPr>
        <w:shd w:val="clear" w:color="auto" w:fill="FFFFFF"/>
        <w:spacing w:after="12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Пояснительная записка</w:t>
      </w:r>
      <w:r w:rsidR="00AF03E5">
        <w:rPr>
          <w:bCs/>
          <w:sz w:val="28"/>
          <w:szCs w:val="28"/>
        </w:rPr>
        <w:t>:</w:t>
      </w:r>
    </w:p>
    <w:p w:rsidR="00AF03E5" w:rsidRDefault="00AF03E5" w:rsidP="00AF03E5">
      <w:pPr>
        <w:pStyle w:val="a8"/>
        <w:numPr>
          <w:ilvl w:val="1"/>
          <w:numId w:val="15"/>
        </w:numPr>
        <w:shd w:val="clear" w:color="auto" w:fill="FFFFFF"/>
        <w:spacing w:after="12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Актуальность темы. Заявленная проблема.</w:t>
      </w:r>
    </w:p>
    <w:p w:rsidR="00AF03E5" w:rsidRDefault="00AF03E5" w:rsidP="00AF03E5">
      <w:pPr>
        <w:pStyle w:val="a8"/>
        <w:numPr>
          <w:ilvl w:val="1"/>
          <w:numId w:val="15"/>
        </w:numPr>
        <w:shd w:val="clear" w:color="auto" w:fill="FFFFFF"/>
        <w:spacing w:after="12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самообразования.</w:t>
      </w:r>
    </w:p>
    <w:p w:rsidR="00AF03E5" w:rsidRDefault="00AF03E5" w:rsidP="00AF03E5">
      <w:pPr>
        <w:pStyle w:val="a8"/>
        <w:numPr>
          <w:ilvl w:val="1"/>
          <w:numId w:val="15"/>
        </w:numPr>
        <w:shd w:val="clear" w:color="auto" w:fill="FFFFFF"/>
        <w:spacing w:after="12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Цели и задачи работы над темой.</w:t>
      </w:r>
    </w:p>
    <w:p w:rsidR="00AF03E5" w:rsidRDefault="00AF03E5" w:rsidP="00AF03E5">
      <w:pPr>
        <w:pStyle w:val="a8"/>
        <w:numPr>
          <w:ilvl w:val="1"/>
          <w:numId w:val="15"/>
        </w:numPr>
        <w:shd w:val="clear" w:color="auto" w:fill="FFFFFF"/>
        <w:spacing w:after="12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формы и методы работы над темой.</w:t>
      </w:r>
    </w:p>
    <w:p w:rsidR="00AF03E5" w:rsidRDefault="00AF03E5" w:rsidP="00AF03E5">
      <w:pPr>
        <w:pStyle w:val="a8"/>
        <w:numPr>
          <w:ilvl w:val="1"/>
          <w:numId w:val="15"/>
        </w:numPr>
        <w:shd w:val="clear" w:color="auto" w:fill="FFFFFF"/>
        <w:spacing w:after="12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Прогнозируемый результат.</w:t>
      </w:r>
    </w:p>
    <w:p w:rsidR="00AF03E5" w:rsidRDefault="00AF03E5" w:rsidP="00AF03E5">
      <w:pPr>
        <w:pStyle w:val="a8"/>
        <w:numPr>
          <w:ilvl w:val="0"/>
          <w:numId w:val="15"/>
        </w:numPr>
        <w:shd w:val="clear" w:color="auto" w:fill="FFFFFF"/>
        <w:spacing w:after="12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этапы работы:</w:t>
      </w:r>
    </w:p>
    <w:tbl>
      <w:tblPr>
        <w:tblStyle w:val="ab"/>
        <w:tblW w:w="0" w:type="auto"/>
        <w:tblInd w:w="360" w:type="dxa"/>
        <w:tblLook w:val="04A0"/>
      </w:tblPr>
      <w:tblGrid>
        <w:gridCol w:w="8962"/>
        <w:gridCol w:w="1433"/>
      </w:tblGrid>
      <w:tr w:rsidR="00D604DF" w:rsidTr="00D604DF">
        <w:trPr>
          <w:trHeight w:val="397"/>
        </w:trPr>
        <w:tc>
          <w:tcPr>
            <w:tcW w:w="8962" w:type="dxa"/>
            <w:shd w:val="clear" w:color="auto" w:fill="F2F2F2" w:themeFill="background1" w:themeFillShade="F2"/>
            <w:vAlign w:val="center"/>
          </w:tcPr>
          <w:p w:rsidR="00D604DF" w:rsidRPr="00D604DF" w:rsidRDefault="00D604DF" w:rsidP="00D604DF">
            <w:pPr>
              <w:pStyle w:val="a8"/>
              <w:ind w:left="0"/>
              <w:contextualSpacing w:val="0"/>
              <w:jc w:val="center"/>
              <w:rPr>
                <w:bCs/>
                <w:i/>
                <w:sz w:val="24"/>
                <w:szCs w:val="24"/>
              </w:rPr>
            </w:pPr>
            <w:r w:rsidRPr="00D604DF">
              <w:rPr>
                <w:bCs/>
                <w:i/>
                <w:sz w:val="24"/>
                <w:szCs w:val="24"/>
              </w:rPr>
              <w:t xml:space="preserve">Содержание </w:t>
            </w:r>
            <w:r w:rsidRPr="00D604DF">
              <w:rPr>
                <w:bCs/>
                <w:i/>
                <w:sz w:val="24"/>
                <w:szCs w:val="24"/>
                <w:u w:val="single"/>
              </w:rPr>
              <w:t>примерной</w:t>
            </w:r>
            <w:r w:rsidRPr="00D604DF">
              <w:rPr>
                <w:bCs/>
                <w:i/>
                <w:sz w:val="24"/>
                <w:szCs w:val="24"/>
              </w:rPr>
              <w:t xml:space="preserve"> деятельности педагога.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D604DF" w:rsidRPr="00D604DF" w:rsidRDefault="00D604DF" w:rsidP="00D604DF">
            <w:pPr>
              <w:pStyle w:val="a8"/>
              <w:ind w:left="0"/>
              <w:contextualSpacing w:val="0"/>
              <w:jc w:val="center"/>
              <w:rPr>
                <w:bCs/>
                <w:i/>
                <w:sz w:val="24"/>
                <w:szCs w:val="24"/>
              </w:rPr>
            </w:pPr>
            <w:r w:rsidRPr="00D604DF">
              <w:rPr>
                <w:bCs/>
                <w:i/>
                <w:sz w:val="24"/>
                <w:szCs w:val="24"/>
              </w:rPr>
              <w:t>Сроки реализации</w:t>
            </w: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состояния учебно-воспитательного процесса.</w:t>
            </w:r>
          </w:p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затруднений. Выявление противоречий.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Постановка проблемы. Прогнозирование результатов.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цели и задач работы над темой. Планирование работы.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литературы по проблеме.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материально-технической базы.</w:t>
            </w:r>
          </w:p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Методическое обеспечение.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Реализация собственной программы (методики, технологии).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Отслеживание промежуточных результатов.</w:t>
            </w:r>
          </w:p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Проведение контрольных срезов, тестов, диагностических процедур.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Обработка полученных данных.</w:t>
            </w:r>
          </w:p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Корректировка программы (методики, технологии) по необходимости.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Соотнесение полученных результатов с планируемыми.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D604DF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Оформление, описание результатов.</w:t>
            </w:r>
          </w:p>
          <w:p w:rsidR="00F5284D" w:rsidRDefault="00F5284D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Применение наработанных материалов в собственной педагогической деятельности.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  <w:tr w:rsidR="00D604DF" w:rsidTr="00D604DF">
        <w:trPr>
          <w:trHeight w:val="397"/>
        </w:trPr>
        <w:tc>
          <w:tcPr>
            <w:tcW w:w="8962" w:type="dxa"/>
            <w:vAlign w:val="center"/>
          </w:tcPr>
          <w:p w:rsidR="00D604DF" w:rsidRDefault="00F5284D" w:rsidP="00F5284D">
            <w:pPr>
              <w:pStyle w:val="a8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Выбор формы подведения итогов. </w:t>
            </w:r>
          </w:p>
        </w:tc>
        <w:tc>
          <w:tcPr>
            <w:tcW w:w="1433" w:type="dxa"/>
            <w:vAlign w:val="center"/>
          </w:tcPr>
          <w:p w:rsidR="00D604DF" w:rsidRDefault="00D604DF" w:rsidP="00D604DF">
            <w:pPr>
              <w:pStyle w:val="a8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</w:tr>
    </w:tbl>
    <w:p w:rsidR="00AF03E5" w:rsidRPr="008C2C82" w:rsidRDefault="00AF03E5" w:rsidP="00D604DF">
      <w:pPr>
        <w:pStyle w:val="a8"/>
        <w:numPr>
          <w:ilvl w:val="0"/>
          <w:numId w:val="15"/>
        </w:numPr>
        <w:shd w:val="clear" w:color="auto" w:fill="FFFFFF"/>
        <w:spacing w:before="120" w:after="120"/>
        <w:ind w:left="357" w:hanging="357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Подведение итогов. Составление отчета.</w:t>
      </w:r>
    </w:p>
    <w:p w:rsidR="006C7AA9" w:rsidRPr="008C2C82" w:rsidRDefault="006C7AA9" w:rsidP="00AF03E5">
      <w:pPr>
        <w:shd w:val="clear" w:color="auto" w:fill="FFFFFF"/>
        <w:spacing w:after="120"/>
        <w:jc w:val="center"/>
        <w:rPr>
          <w:sz w:val="28"/>
          <w:szCs w:val="28"/>
        </w:rPr>
      </w:pPr>
    </w:p>
    <w:p w:rsidR="00196E1B" w:rsidRPr="008C2C82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Pr="008C2C82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F5284D" w:rsidRDefault="00F5284D" w:rsidP="00AF03E5">
      <w:pPr>
        <w:shd w:val="clear" w:color="auto" w:fill="FFFFFF"/>
        <w:spacing w:after="120"/>
        <w:jc w:val="right"/>
        <w:rPr>
          <w:b/>
          <w:bCs/>
          <w:sz w:val="28"/>
          <w:szCs w:val="28"/>
        </w:rPr>
      </w:pPr>
    </w:p>
    <w:p w:rsidR="00F5284D" w:rsidRDefault="00F5284D" w:rsidP="00AF03E5">
      <w:pPr>
        <w:shd w:val="clear" w:color="auto" w:fill="FFFFFF"/>
        <w:spacing w:after="120"/>
        <w:jc w:val="right"/>
        <w:rPr>
          <w:b/>
          <w:bCs/>
          <w:sz w:val="28"/>
          <w:szCs w:val="28"/>
        </w:rPr>
      </w:pPr>
    </w:p>
    <w:p w:rsidR="00F5284D" w:rsidRDefault="00F5284D" w:rsidP="00AF03E5">
      <w:pPr>
        <w:shd w:val="clear" w:color="auto" w:fill="FFFFFF"/>
        <w:spacing w:after="120"/>
        <w:jc w:val="right"/>
        <w:rPr>
          <w:b/>
          <w:bCs/>
          <w:sz w:val="28"/>
          <w:szCs w:val="28"/>
        </w:rPr>
      </w:pPr>
    </w:p>
    <w:p w:rsidR="00F5284D" w:rsidRDefault="00F5284D" w:rsidP="00AF03E5">
      <w:pPr>
        <w:shd w:val="clear" w:color="auto" w:fill="FFFFFF"/>
        <w:spacing w:after="120"/>
        <w:jc w:val="right"/>
        <w:rPr>
          <w:b/>
          <w:bCs/>
          <w:sz w:val="28"/>
          <w:szCs w:val="28"/>
        </w:rPr>
      </w:pPr>
    </w:p>
    <w:p w:rsidR="00196E1B" w:rsidRPr="00AF03E5" w:rsidRDefault="00196E1B" w:rsidP="00AF03E5">
      <w:pPr>
        <w:shd w:val="clear" w:color="auto" w:fill="FFFFFF"/>
        <w:spacing w:after="120"/>
        <w:jc w:val="right"/>
        <w:rPr>
          <w:b/>
          <w:bCs/>
          <w:sz w:val="28"/>
          <w:szCs w:val="28"/>
        </w:rPr>
      </w:pPr>
      <w:r w:rsidRPr="00AF03E5">
        <w:rPr>
          <w:b/>
          <w:bCs/>
          <w:sz w:val="28"/>
          <w:szCs w:val="28"/>
        </w:rPr>
        <w:t>Приложение 2.</w:t>
      </w:r>
    </w:p>
    <w:p w:rsidR="00196E1B" w:rsidRPr="00AF03E5" w:rsidRDefault="00AF03E5" w:rsidP="00AF03E5">
      <w:pPr>
        <w:shd w:val="clear" w:color="auto" w:fill="FFFFFF"/>
        <w:spacing w:after="120"/>
        <w:jc w:val="center"/>
        <w:rPr>
          <w:b/>
          <w:bCs/>
          <w:sz w:val="28"/>
          <w:szCs w:val="28"/>
        </w:rPr>
      </w:pPr>
      <w:r w:rsidRPr="00D604DF">
        <w:rPr>
          <w:b/>
          <w:bCs/>
          <w:sz w:val="28"/>
          <w:szCs w:val="28"/>
          <w:u w:val="single"/>
        </w:rPr>
        <w:t>Примерный</w:t>
      </w:r>
      <w:r w:rsidRPr="00AF03E5">
        <w:rPr>
          <w:b/>
          <w:bCs/>
          <w:sz w:val="28"/>
          <w:szCs w:val="28"/>
        </w:rPr>
        <w:t xml:space="preserve"> план отчета по работе над темой самообразования</w:t>
      </w:r>
      <w:r w:rsidR="00196E1B" w:rsidRPr="00AF03E5">
        <w:rPr>
          <w:b/>
          <w:bCs/>
          <w:sz w:val="28"/>
          <w:szCs w:val="28"/>
        </w:rPr>
        <w:t>.</w:t>
      </w:r>
    </w:p>
    <w:p w:rsidR="0079777D" w:rsidRDefault="00AF03E5" w:rsidP="00AF03E5">
      <w:pPr>
        <w:pStyle w:val="a8"/>
        <w:numPr>
          <w:ilvl w:val="0"/>
          <w:numId w:val="16"/>
        </w:numPr>
        <w:shd w:val="clear" w:color="auto" w:fill="FFFFFF"/>
        <w:spacing w:after="120"/>
        <w:ind w:left="357" w:hanging="357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выбора темы.</w:t>
      </w:r>
    </w:p>
    <w:p w:rsidR="00AF03E5" w:rsidRDefault="00AF03E5" w:rsidP="00AF03E5">
      <w:pPr>
        <w:pStyle w:val="a8"/>
        <w:numPr>
          <w:ilvl w:val="0"/>
          <w:numId w:val="16"/>
        </w:numPr>
        <w:shd w:val="clear" w:color="auto" w:fill="FFFFFF"/>
        <w:spacing w:after="120"/>
        <w:ind w:left="357" w:hanging="357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Цель и задачи работы над темой, сроки работы.</w:t>
      </w:r>
    </w:p>
    <w:p w:rsidR="00AF03E5" w:rsidRDefault="00AF03E5" w:rsidP="00AF03E5">
      <w:pPr>
        <w:pStyle w:val="a8"/>
        <w:numPr>
          <w:ilvl w:val="0"/>
          <w:numId w:val="16"/>
        </w:numPr>
        <w:shd w:val="clear" w:color="auto" w:fill="FFFFFF"/>
        <w:spacing w:after="120"/>
        <w:ind w:left="357" w:hanging="357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состояния вопроса по литературным источникам, описывающим опыт по решению данной проблемы.</w:t>
      </w:r>
    </w:p>
    <w:p w:rsidR="00AF03E5" w:rsidRDefault="00AF03E5" w:rsidP="00AF03E5">
      <w:pPr>
        <w:pStyle w:val="a8"/>
        <w:numPr>
          <w:ilvl w:val="0"/>
          <w:numId w:val="16"/>
        </w:numPr>
        <w:shd w:val="clear" w:color="auto" w:fill="FFFFFF"/>
        <w:spacing w:after="120"/>
        <w:ind w:left="357" w:hanging="357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мер (предусмотренная или реализуемая) для решения педагогом проблемы в конкретных условиях.</w:t>
      </w:r>
    </w:p>
    <w:p w:rsidR="00AF03E5" w:rsidRPr="00AF03E5" w:rsidRDefault="00AF03E5" w:rsidP="00AF03E5">
      <w:pPr>
        <w:pStyle w:val="a8"/>
        <w:numPr>
          <w:ilvl w:val="0"/>
          <w:numId w:val="16"/>
        </w:numPr>
        <w:shd w:val="clear" w:color="auto" w:fill="FFFFFF"/>
        <w:spacing w:after="120"/>
        <w:ind w:left="357" w:hanging="357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Предполагаемый результат и форма его предоставления.</w:t>
      </w:r>
    </w:p>
    <w:p w:rsidR="00196E1B" w:rsidRPr="002839AB" w:rsidRDefault="00196E1B" w:rsidP="00AF03E5">
      <w:pPr>
        <w:spacing w:after="120"/>
        <w:rPr>
          <w:color w:val="FF0000"/>
          <w:sz w:val="4"/>
          <w:szCs w:val="4"/>
        </w:rPr>
      </w:pPr>
    </w:p>
    <w:p w:rsidR="00196E1B" w:rsidRPr="002839AB" w:rsidRDefault="00196E1B" w:rsidP="00AF03E5">
      <w:pPr>
        <w:spacing w:after="120"/>
        <w:jc w:val="center"/>
        <w:rPr>
          <w:color w:val="FF0000"/>
          <w:sz w:val="4"/>
          <w:szCs w:val="4"/>
        </w:rPr>
      </w:pPr>
    </w:p>
    <w:p w:rsidR="00375E44" w:rsidRPr="002839AB" w:rsidRDefault="00375E44" w:rsidP="00AF03E5">
      <w:pPr>
        <w:spacing w:after="120"/>
        <w:jc w:val="center"/>
        <w:rPr>
          <w:color w:val="FF0000"/>
          <w:sz w:val="4"/>
          <w:szCs w:val="4"/>
        </w:rPr>
      </w:pPr>
    </w:p>
    <w:p w:rsidR="00375E44" w:rsidRPr="002839AB" w:rsidRDefault="00375E44" w:rsidP="00AF03E5">
      <w:pPr>
        <w:spacing w:after="120"/>
        <w:jc w:val="center"/>
        <w:rPr>
          <w:color w:val="FF0000"/>
          <w:sz w:val="4"/>
          <w:szCs w:val="4"/>
        </w:rPr>
      </w:pPr>
    </w:p>
    <w:p w:rsidR="00375E44" w:rsidRPr="002839AB" w:rsidRDefault="00375E44" w:rsidP="00AF03E5">
      <w:pPr>
        <w:spacing w:after="120"/>
        <w:jc w:val="center"/>
        <w:rPr>
          <w:color w:val="FF0000"/>
          <w:sz w:val="4"/>
          <w:szCs w:val="4"/>
        </w:rPr>
      </w:pPr>
    </w:p>
    <w:p w:rsidR="00375E44" w:rsidRPr="002839AB" w:rsidRDefault="00375E44" w:rsidP="00196E1B">
      <w:pPr>
        <w:jc w:val="center"/>
        <w:rPr>
          <w:color w:val="FF0000"/>
          <w:sz w:val="4"/>
          <w:szCs w:val="4"/>
        </w:rPr>
      </w:pPr>
    </w:p>
    <w:p w:rsidR="00375E44" w:rsidRPr="002839AB" w:rsidRDefault="00375E44" w:rsidP="00196E1B">
      <w:pPr>
        <w:jc w:val="center"/>
        <w:rPr>
          <w:color w:val="FF0000"/>
          <w:sz w:val="4"/>
          <w:szCs w:val="4"/>
        </w:rPr>
      </w:pPr>
    </w:p>
    <w:p w:rsidR="00375E44" w:rsidRPr="002839AB" w:rsidRDefault="00375E44" w:rsidP="00196E1B">
      <w:pPr>
        <w:jc w:val="center"/>
        <w:rPr>
          <w:color w:val="FF0000"/>
          <w:sz w:val="4"/>
          <w:szCs w:val="4"/>
        </w:rPr>
      </w:pPr>
    </w:p>
    <w:sectPr w:rsidR="00375E44" w:rsidRPr="002839AB" w:rsidSect="00AF0BF8">
      <w:headerReference w:type="even" r:id="rId8"/>
      <w:footerReference w:type="default" r:id="rId9"/>
      <w:footerReference w:type="first" r:id="rId10"/>
      <w:pgSz w:w="12240" w:h="15840"/>
      <w:pgMar w:top="567" w:right="567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0C1" w:rsidRDefault="005740C1">
      <w:r>
        <w:separator/>
      </w:r>
    </w:p>
  </w:endnote>
  <w:endnote w:type="continuationSeparator" w:id="1">
    <w:p w:rsidR="005740C1" w:rsidRDefault="00574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5"/>
      <w:docPartObj>
        <w:docPartGallery w:val="Page Numbers (Bottom of Page)"/>
        <w:docPartUnique/>
      </w:docPartObj>
    </w:sdtPr>
    <w:sdtContent>
      <w:p w:rsidR="008C2C82" w:rsidRDefault="00016A92" w:rsidP="00AF0BF8">
        <w:pPr>
          <w:pStyle w:val="a6"/>
          <w:jc w:val="right"/>
        </w:pPr>
        <w:fldSimple w:instr=" PAGE   \* MERGEFORMAT ">
          <w:r w:rsidR="008B1DE8">
            <w:rPr>
              <w:noProof/>
            </w:rPr>
            <w:t>5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4"/>
      <w:docPartObj>
        <w:docPartGallery w:val="Page Numbers (Bottom of Page)"/>
        <w:docPartUnique/>
      </w:docPartObj>
    </w:sdtPr>
    <w:sdtContent>
      <w:p w:rsidR="008C2C82" w:rsidRDefault="00016A92">
        <w:pPr>
          <w:pStyle w:val="a6"/>
          <w:jc w:val="right"/>
        </w:pPr>
        <w:fldSimple w:instr=" PAGE   \* MERGEFORMAT ">
          <w:r w:rsidR="008C2C82">
            <w:rPr>
              <w:noProof/>
            </w:rPr>
            <w:t>1</w:t>
          </w:r>
        </w:fldSimple>
      </w:p>
    </w:sdtContent>
  </w:sdt>
  <w:p w:rsidR="008C2C82" w:rsidRDefault="008C2C8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0C1" w:rsidRDefault="005740C1">
      <w:r>
        <w:separator/>
      </w:r>
    </w:p>
  </w:footnote>
  <w:footnote w:type="continuationSeparator" w:id="1">
    <w:p w:rsidR="005740C1" w:rsidRDefault="005740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82" w:rsidRDefault="00016A92" w:rsidP="003F3D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2C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2C82" w:rsidRDefault="008C2C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66D3"/>
    <w:multiLevelType w:val="hybridMultilevel"/>
    <w:tmpl w:val="2C52C482"/>
    <w:lvl w:ilvl="0" w:tplc="481857D4">
      <w:start w:val="1"/>
      <w:numFmt w:val="decimal"/>
      <w:lvlText w:val="%1."/>
      <w:lvlJc w:val="left"/>
      <w:pPr>
        <w:ind w:left="360" w:hanging="360"/>
      </w:pPr>
      <w:rPr>
        <w:color w:val="8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5016FD"/>
    <w:multiLevelType w:val="multilevel"/>
    <w:tmpl w:val="55AC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4674F"/>
    <w:multiLevelType w:val="hybridMultilevel"/>
    <w:tmpl w:val="D484581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0069D5"/>
    <w:multiLevelType w:val="multilevel"/>
    <w:tmpl w:val="BD1EC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2102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814C87"/>
    <w:multiLevelType w:val="multilevel"/>
    <w:tmpl w:val="6A105B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24B3189"/>
    <w:multiLevelType w:val="hybridMultilevel"/>
    <w:tmpl w:val="115AEBEE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6A16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50D74FF"/>
    <w:multiLevelType w:val="multilevel"/>
    <w:tmpl w:val="3E7E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150D0F"/>
    <w:multiLevelType w:val="hybridMultilevel"/>
    <w:tmpl w:val="3E7A358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F76358"/>
    <w:multiLevelType w:val="multilevel"/>
    <w:tmpl w:val="E2268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3B2A71"/>
    <w:multiLevelType w:val="hybridMultilevel"/>
    <w:tmpl w:val="791ED4F2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2D4249A"/>
    <w:multiLevelType w:val="hybridMultilevel"/>
    <w:tmpl w:val="C33C60F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B992B8C"/>
    <w:multiLevelType w:val="hybridMultilevel"/>
    <w:tmpl w:val="9A366F4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6E71B9"/>
    <w:multiLevelType w:val="multilevel"/>
    <w:tmpl w:val="4A5E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E46EFC"/>
    <w:multiLevelType w:val="multilevel"/>
    <w:tmpl w:val="7630AF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"/>
  </w:num>
  <w:num w:numId="5">
    <w:abstractNumId w:val="14"/>
  </w:num>
  <w:num w:numId="6">
    <w:abstractNumId w:val="15"/>
  </w:num>
  <w:num w:numId="7">
    <w:abstractNumId w:val="11"/>
  </w:num>
  <w:num w:numId="8">
    <w:abstractNumId w:val="5"/>
  </w:num>
  <w:num w:numId="9">
    <w:abstractNumId w:val="0"/>
  </w:num>
  <w:num w:numId="10">
    <w:abstractNumId w:val="13"/>
  </w:num>
  <w:num w:numId="11">
    <w:abstractNumId w:val="6"/>
  </w:num>
  <w:num w:numId="12">
    <w:abstractNumId w:val="12"/>
  </w:num>
  <w:num w:numId="13">
    <w:abstractNumId w:val="2"/>
  </w:num>
  <w:num w:numId="14">
    <w:abstractNumId w:val="9"/>
  </w:num>
  <w:num w:numId="15">
    <w:abstractNumId w:val="7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rawingGridVerticalSpacing w:val="65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0204"/>
    <w:rsid w:val="00016A92"/>
    <w:rsid w:val="000D74A6"/>
    <w:rsid w:val="00166C83"/>
    <w:rsid w:val="00170253"/>
    <w:rsid w:val="00196E1B"/>
    <w:rsid w:val="001D5322"/>
    <w:rsid w:val="001F7DF5"/>
    <w:rsid w:val="002839AB"/>
    <w:rsid w:val="00284B4C"/>
    <w:rsid w:val="00293AD2"/>
    <w:rsid w:val="00344D0C"/>
    <w:rsid w:val="003466BB"/>
    <w:rsid w:val="00375E44"/>
    <w:rsid w:val="003962FE"/>
    <w:rsid w:val="003E4290"/>
    <w:rsid w:val="003F3DE6"/>
    <w:rsid w:val="00414A1B"/>
    <w:rsid w:val="00472CBB"/>
    <w:rsid w:val="0049320B"/>
    <w:rsid w:val="004950EF"/>
    <w:rsid w:val="004A0C53"/>
    <w:rsid w:val="005011BC"/>
    <w:rsid w:val="005740C1"/>
    <w:rsid w:val="005D48F5"/>
    <w:rsid w:val="005E2564"/>
    <w:rsid w:val="006050DA"/>
    <w:rsid w:val="006C7AA9"/>
    <w:rsid w:val="006D1156"/>
    <w:rsid w:val="0079777D"/>
    <w:rsid w:val="00814A19"/>
    <w:rsid w:val="008408DC"/>
    <w:rsid w:val="008421CA"/>
    <w:rsid w:val="00843B6C"/>
    <w:rsid w:val="008657C3"/>
    <w:rsid w:val="008A1A08"/>
    <w:rsid w:val="008B1DE8"/>
    <w:rsid w:val="008C2C82"/>
    <w:rsid w:val="009203CA"/>
    <w:rsid w:val="009269C2"/>
    <w:rsid w:val="00931333"/>
    <w:rsid w:val="00933ABB"/>
    <w:rsid w:val="00987B95"/>
    <w:rsid w:val="00991F27"/>
    <w:rsid w:val="009D23A0"/>
    <w:rsid w:val="009E7354"/>
    <w:rsid w:val="00A00C3D"/>
    <w:rsid w:val="00A05897"/>
    <w:rsid w:val="00A145C8"/>
    <w:rsid w:val="00A3083A"/>
    <w:rsid w:val="00AF03E5"/>
    <w:rsid w:val="00AF0BF8"/>
    <w:rsid w:val="00AF35CC"/>
    <w:rsid w:val="00AF5525"/>
    <w:rsid w:val="00B125EF"/>
    <w:rsid w:val="00B14565"/>
    <w:rsid w:val="00B21277"/>
    <w:rsid w:val="00B77659"/>
    <w:rsid w:val="00BF20B4"/>
    <w:rsid w:val="00C30BEF"/>
    <w:rsid w:val="00C30F79"/>
    <w:rsid w:val="00C5644D"/>
    <w:rsid w:val="00C70E11"/>
    <w:rsid w:val="00C72FE5"/>
    <w:rsid w:val="00C809B9"/>
    <w:rsid w:val="00CF2751"/>
    <w:rsid w:val="00D50F39"/>
    <w:rsid w:val="00D604DF"/>
    <w:rsid w:val="00DB1684"/>
    <w:rsid w:val="00E00367"/>
    <w:rsid w:val="00E26B84"/>
    <w:rsid w:val="00E851D9"/>
    <w:rsid w:val="00EA1477"/>
    <w:rsid w:val="00ED6F1E"/>
    <w:rsid w:val="00F06233"/>
    <w:rsid w:val="00F50204"/>
    <w:rsid w:val="00F5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F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30BEF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3D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3DE6"/>
  </w:style>
  <w:style w:type="paragraph" w:styleId="a6">
    <w:name w:val="footer"/>
    <w:basedOn w:val="a"/>
    <w:link w:val="a7"/>
    <w:uiPriority w:val="99"/>
    <w:rsid w:val="00AF0B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BF8"/>
  </w:style>
  <w:style w:type="paragraph" w:styleId="a8">
    <w:name w:val="List Paragraph"/>
    <w:basedOn w:val="a"/>
    <w:uiPriority w:val="34"/>
    <w:qFormat/>
    <w:rsid w:val="00AF0BF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77659"/>
  </w:style>
  <w:style w:type="paragraph" w:styleId="a9">
    <w:name w:val="Body Text"/>
    <w:basedOn w:val="a"/>
    <w:link w:val="aa"/>
    <w:rsid w:val="00C70E1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0E11"/>
    <w:rPr>
      <w:b/>
      <w:bCs/>
      <w:sz w:val="28"/>
      <w:szCs w:val="24"/>
    </w:rPr>
  </w:style>
  <w:style w:type="paragraph" w:styleId="2">
    <w:name w:val="Body Text 2"/>
    <w:basedOn w:val="a"/>
    <w:link w:val="20"/>
    <w:rsid w:val="00C70E11"/>
    <w:pPr>
      <w:widowControl/>
      <w:autoSpaceDE/>
      <w:autoSpaceDN/>
      <w:adjustRightInd/>
      <w:ind w:right="-5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C70E11"/>
    <w:rPr>
      <w:sz w:val="28"/>
      <w:szCs w:val="24"/>
    </w:rPr>
  </w:style>
  <w:style w:type="table" w:styleId="ab">
    <w:name w:val="Table Grid"/>
    <w:basedOn w:val="a1"/>
    <w:uiPriority w:val="59"/>
    <w:rsid w:val="00196E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лицей (эб)</Company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Андриенко</dc:creator>
  <cp:lastModifiedBy>Учитель</cp:lastModifiedBy>
  <cp:revision>4</cp:revision>
  <cp:lastPrinted>2017-02-22T02:19:00Z</cp:lastPrinted>
  <dcterms:created xsi:type="dcterms:W3CDTF">2021-01-27T04:25:00Z</dcterms:created>
  <dcterms:modified xsi:type="dcterms:W3CDTF">2021-01-28T02:09:00Z</dcterms:modified>
</cp:coreProperties>
</file>